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0C513" w14:textId="77777777" w:rsidR="0031660D" w:rsidRPr="0031660D" w:rsidRDefault="0031660D" w:rsidP="0031660D">
      <w:pPr>
        <w:jc w:val="center"/>
        <w:rPr>
          <w:sz w:val="28"/>
          <w:szCs w:val="28"/>
        </w:rPr>
      </w:pPr>
      <w:r w:rsidRPr="0031660D">
        <w:rPr>
          <w:sz w:val="28"/>
          <w:szCs w:val="28"/>
        </w:rPr>
        <w:t>Covenant School of Nursing</w:t>
      </w:r>
    </w:p>
    <w:p w14:paraId="00752566" w14:textId="77777777" w:rsidR="0031660D" w:rsidRPr="002B257A" w:rsidRDefault="0031660D" w:rsidP="0031660D">
      <w:pPr>
        <w:jc w:val="center"/>
        <w:rPr>
          <w:sz w:val="24"/>
          <w:szCs w:val="24"/>
        </w:rPr>
      </w:pPr>
      <w:r w:rsidRPr="002B257A">
        <w:rPr>
          <w:sz w:val="24"/>
          <w:szCs w:val="24"/>
        </w:rPr>
        <w:t>Disciplinary Action Summary Assignment</w:t>
      </w:r>
    </w:p>
    <w:p w14:paraId="29287613" w14:textId="77777777" w:rsidR="002B257A" w:rsidRPr="0031660D" w:rsidRDefault="002B257A" w:rsidP="0031660D">
      <w:pPr>
        <w:jc w:val="center"/>
        <w:rPr>
          <w:sz w:val="28"/>
          <w:szCs w:val="28"/>
        </w:rPr>
      </w:pPr>
      <w:r w:rsidRPr="002B257A">
        <w:rPr>
          <w:sz w:val="24"/>
          <w:szCs w:val="24"/>
        </w:rPr>
        <w:t>Instructional Module 2</w:t>
      </w:r>
    </w:p>
    <w:p w14:paraId="10467D57" w14:textId="77777777" w:rsidR="0031660D" w:rsidRDefault="0031660D" w:rsidP="00445632"/>
    <w:p w14:paraId="7B4327B0" w14:textId="28CCCFFC" w:rsidR="002B257A" w:rsidRDefault="002B257A" w:rsidP="00445632">
      <w:r>
        <w:t xml:space="preserve">Student Name: </w:t>
      </w:r>
      <w:r w:rsidR="008E1674">
        <w:rPr>
          <w:b/>
          <w:bCs/>
        </w:rPr>
        <w:t>Kayla Rodriguez</w:t>
      </w:r>
      <w:r>
        <w:tab/>
      </w:r>
      <w:r w:rsidR="0031660D">
        <w:t>Date:</w:t>
      </w:r>
      <w:r w:rsidR="0031660D">
        <w:tab/>
      </w:r>
      <w:r w:rsidR="008E1674" w:rsidRPr="008E1674">
        <w:rPr>
          <w:b/>
          <w:bCs/>
        </w:rPr>
        <w:t xml:space="preserve">December </w:t>
      </w:r>
      <w:r w:rsidR="00A170BB">
        <w:rPr>
          <w:b/>
          <w:bCs/>
        </w:rPr>
        <w:t>6</w:t>
      </w:r>
      <w:r w:rsidR="008E1674" w:rsidRPr="008E1674">
        <w:rPr>
          <w:b/>
          <w:bCs/>
        </w:rPr>
        <w:t>, 2020</w:t>
      </w:r>
      <w:r w:rsidR="00441F29" w:rsidRPr="008E1674">
        <w:rPr>
          <w:b/>
          <w:bCs/>
        </w:rPr>
        <w:tab/>
      </w:r>
      <w:r w:rsidR="00441F29">
        <w:tab/>
        <w:t xml:space="preserve">DAS Assignment # </w:t>
      </w:r>
      <w:r w:rsidR="008E1674" w:rsidRPr="00B74CDB">
        <w:rPr>
          <w:b/>
          <w:bCs/>
        </w:rPr>
        <w:t xml:space="preserve"> </w:t>
      </w:r>
      <w:r w:rsidR="008E1674" w:rsidRPr="00B74CDB">
        <w:rPr>
          <w:b/>
          <w:bCs/>
          <w:u w:val="single"/>
        </w:rPr>
        <w:t xml:space="preserve">   </w:t>
      </w:r>
      <w:r w:rsidR="00B2598E">
        <w:rPr>
          <w:b/>
          <w:bCs/>
          <w:u w:val="single"/>
        </w:rPr>
        <w:t xml:space="preserve">1    </w:t>
      </w:r>
      <w:r w:rsidR="00B74CDB" w:rsidRPr="00B74CDB">
        <w:rPr>
          <w:b/>
          <w:bCs/>
          <w:u w:val="single"/>
        </w:rPr>
        <w:t xml:space="preserve"> </w:t>
      </w:r>
      <w:r w:rsidR="00B2598E">
        <w:rPr>
          <w:b/>
          <w:bCs/>
          <w:u w:val="single"/>
        </w:rPr>
        <w:t xml:space="preserve">(06/2019) </w:t>
      </w:r>
      <w:r w:rsidR="008E1674" w:rsidRPr="00B74CDB">
        <w:rPr>
          <w:b/>
          <w:bCs/>
          <w:u w:val="single"/>
        </w:rPr>
        <w:t xml:space="preserve">       </w:t>
      </w:r>
      <w:r w:rsidR="00441F29" w:rsidRPr="00B74CDB">
        <w:rPr>
          <w:b/>
          <w:bCs/>
        </w:rPr>
        <w:t xml:space="preserve">  </w:t>
      </w:r>
      <w:r w:rsidR="00441F29">
        <w:t>(1-4)</w:t>
      </w:r>
    </w:p>
    <w:p w14:paraId="5A569285" w14:textId="77777777" w:rsidR="00445632" w:rsidRDefault="00445632" w:rsidP="00445632"/>
    <w:p w14:paraId="463FD90C" w14:textId="2BB4609D" w:rsidR="00445632" w:rsidRDefault="00445632" w:rsidP="00445632">
      <w:r>
        <w:t>Name of</w:t>
      </w:r>
      <w:r w:rsidR="005C0854">
        <w:t xml:space="preserve"> the</w:t>
      </w:r>
      <w:r>
        <w:t xml:space="preserve"> defendant:</w:t>
      </w:r>
      <w:r w:rsidR="00B52D69">
        <w:rPr>
          <w:b/>
          <w:bCs/>
        </w:rPr>
        <w:t xml:space="preserve"> </w:t>
      </w:r>
      <w:r w:rsidR="00725CE9">
        <w:rPr>
          <w:b/>
          <w:bCs/>
        </w:rPr>
        <w:t>Jamie O’Neal Taylor</w:t>
      </w:r>
      <w:r w:rsidR="00B52D69">
        <w:rPr>
          <w:b/>
          <w:bCs/>
        </w:rPr>
        <w:tab/>
      </w:r>
      <w:r w:rsidR="002B257A">
        <w:tab/>
      </w:r>
      <w:r>
        <w:t xml:space="preserve">License number of </w:t>
      </w:r>
      <w:r w:rsidR="005C0854">
        <w:t xml:space="preserve">the </w:t>
      </w:r>
      <w:r>
        <w:t>defendant:</w:t>
      </w:r>
      <w:r w:rsidR="00A170BB">
        <w:t xml:space="preserve"> </w:t>
      </w:r>
      <w:r w:rsidR="00725CE9">
        <w:rPr>
          <w:b/>
          <w:bCs/>
        </w:rPr>
        <w:t>917329</w:t>
      </w:r>
      <w:r w:rsidR="00E745DE">
        <w:t xml:space="preserve"> </w:t>
      </w:r>
    </w:p>
    <w:p w14:paraId="1A768E4F" w14:textId="77777777" w:rsidR="002B257A" w:rsidRDefault="002B257A" w:rsidP="00445632"/>
    <w:p w14:paraId="513E2438" w14:textId="5771BC22" w:rsidR="008143CF" w:rsidRPr="00554A73" w:rsidRDefault="00445632" w:rsidP="00445632">
      <w:pPr>
        <w:rPr>
          <w:b/>
          <w:bCs/>
        </w:rPr>
      </w:pPr>
      <w:r>
        <w:t>Date</w:t>
      </w:r>
      <w:r w:rsidR="00441F29">
        <w:t xml:space="preserve"> action</w:t>
      </w:r>
      <w:r>
        <w:t xml:space="preserve"> </w:t>
      </w:r>
      <w:r w:rsidR="005C0854">
        <w:t xml:space="preserve">was </w:t>
      </w:r>
      <w:r w:rsidR="00DF2B33">
        <w:t xml:space="preserve">taken </w:t>
      </w:r>
      <w:r>
        <w:t xml:space="preserve">against the license: </w:t>
      </w:r>
      <w:r w:rsidR="00B52D69">
        <w:rPr>
          <w:b/>
          <w:bCs/>
        </w:rPr>
        <w:t>3/</w:t>
      </w:r>
      <w:r w:rsidR="00725CE9">
        <w:rPr>
          <w:b/>
          <w:bCs/>
        </w:rPr>
        <w:t>7</w:t>
      </w:r>
      <w:r w:rsidR="00554A73">
        <w:rPr>
          <w:b/>
          <w:bCs/>
        </w:rPr>
        <w:t>/2019</w:t>
      </w:r>
    </w:p>
    <w:p w14:paraId="58006909" w14:textId="31256629" w:rsidR="00445632" w:rsidRPr="00A170BB" w:rsidRDefault="00E745DE" w:rsidP="00445632">
      <w:pPr>
        <w:rPr>
          <w:b/>
          <w:bCs/>
        </w:rPr>
      </w:pPr>
      <w:r>
        <w:t>Type of a</w:t>
      </w:r>
      <w:r w:rsidR="00445632">
        <w:t xml:space="preserve">ction </w:t>
      </w:r>
      <w:r w:rsidR="00DF2B33">
        <w:t xml:space="preserve">taken </w:t>
      </w:r>
      <w:r w:rsidR="00445632">
        <w:t xml:space="preserve">against the license: </w:t>
      </w:r>
      <w:r w:rsidR="00B52D69">
        <w:rPr>
          <w:b/>
          <w:bCs/>
        </w:rPr>
        <w:t>Remedial Educatio</w:t>
      </w:r>
      <w:r w:rsidR="00725CE9">
        <w:rPr>
          <w:b/>
          <w:bCs/>
        </w:rPr>
        <w:t>n</w:t>
      </w:r>
    </w:p>
    <w:p w14:paraId="22CA5F4E" w14:textId="77777777" w:rsidR="00445632" w:rsidRDefault="00445632" w:rsidP="00445632"/>
    <w:p w14:paraId="7D897AFD" w14:textId="62AB9792" w:rsidR="00B52D69" w:rsidRDefault="00394EDB" w:rsidP="00445632">
      <w:pPr>
        <w:rPr>
          <w:iCs/>
        </w:rPr>
      </w:pPr>
      <w:r>
        <w:rPr>
          <w:i/>
        </w:rPr>
        <w:t>Use the space below to</w:t>
      </w:r>
      <w:r w:rsidR="00445632" w:rsidRPr="0031660D">
        <w:rPr>
          <w:i/>
        </w:rPr>
        <w:t xml:space="preserve"> describe the events </w:t>
      </w:r>
      <w:r w:rsidR="008143CF">
        <w:rPr>
          <w:i/>
        </w:rPr>
        <w:t>which</w:t>
      </w:r>
      <w:r w:rsidR="00445632" w:rsidRPr="0031660D">
        <w:rPr>
          <w:i/>
        </w:rPr>
        <w:t xml:space="preserve"> led to action </w:t>
      </w:r>
      <w:r w:rsidR="008143CF">
        <w:rPr>
          <w:i/>
        </w:rPr>
        <w:t xml:space="preserve">taken </w:t>
      </w:r>
      <w:r w:rsidR="00445632" w:rsidRPr="0031660D">
        <w:rPr>
          <w:i/>
        </w:rPr>
        <w:t>against the license</w:t>
      </w:r>
      <w:r w:rsidR="00E745DE" w:rsidRPr="0031660D">
        <w:rPr>
          <w:i/>
        </w:rPr>
        <w:t>. I</w:t>
      </w:r>
      <w:r w:rsidR="00445632" w:rsidRPr="0031660D">
        <w:rPr>
          <w:i/>
        </w:rPr>
        <w:t>f multiple charges were</w:t>
      </w:r>
      <w:r w:rsidR="00E745DE" w:rsidRPr="0031660D">
        <w:rPr>
          <w:i/>
        </w:rPr>
        <w:t xml:space="preserve"> in play, be sure and cite them, e.g. drug diversion, HIPAA violation, abandonment, forfeit</w:t>
      </w:r>
      <w:r w:rsidR="002B257A">
        <w:rPr>
          <w:i/>
        </w:rPr>
        <w:t>ure</w:t>
      </w:r>
      <w:r w:rsidR="00E745DE" w:rsidRPr="0031660D">
        <w:rPr>
          <w:i/>
        </w:rPr>
        <w:t xml:space="preserve"> on student loans, etc.</w:t>
      </w:r>
      <w:r w:rsidR="00B52D69">
        <w:rPr>
          <w:i/>
        </w:rPr>
        <w:t xml:space="preserve"> </w:t>
      </w:r>
      <w:r w:rsidR="00B52D69">
        <w:rPr>
          <w:iCs/>
        </w:rPr>
        <w:t xml:space="preserve"> </w:t>
      </w:r>
    </w:p>
    <w:p w14:paraId="1E05E193" w14:textId="77777777" w:rsidR="00C91DE4" w:rsidRDefault="00C91DE4" w:rsidP="00445632">
      <w:pPr>
        <w:rPr>
          <w:b/>
          <w:bCs/>
          <w:iCs/>
        </w:rPr>
      </w:pPr>
    </w:p>
    <w:p w14:paraId="7783D5CC" w14:textId="3E212602" w:rsidR="00725CE9" w:rsidRPr="00725CE9" w:rsidRDefault="00725CE9" w:rsidP="0049400A">
      <w:pPr>
        <w:ind w:firstLine="720"/>
        <w:rPr>
          <w:b/>
          <w:bCs/>
          <w:iCs/>
        </w:rPr>
      </w:pPr>
      <w:r>
        <w:rPr>
          <w:b/>
          <w:bCs/>
          <w:iCs/>
        </w:rPr>
        <w:t xml:space="preserve">Jamie O’Neal Taylor was employed as a Registered Nurse </w:t>
      </w:r>
      <w:r w:rsidR="00D563D6">
        <w:rPr>
          <w:b/>
          <w:bCs/>
          <w:iCs/>
        </w:rPr>
        <w:t>with</w:t>
      </w:r>
      <w:r w:rsidR="00A338BD">
        <w:rPr>
          <w:b/>
          <w:bCs/>
          <w:iCs/>
        </w:rPr>
        <w:t xml:space="preserve"> Austin State Hospital</w:t>
      </w:r>
      <w:r w:rsidR="00CE0434">
        <w:rPr>
          <w:b/>
          <w:bCs/>
          <w:iCs/>
        </w:rPr>
        <w:t xml:space="preserve"> in</w:t>
      </w:r>
      <w:r w:rsidR="00A338BD">
        <w:rPr>
          <w:b/>
          <w:bCs/>
          <w:iCs/>
        </w:rPr>
        <w:t xml:space="preserve"> Austin, Texas.</w:t>
      </w:r>
      <w:r w:rsidR="00D563D6">
        <w:rPr>
          <w:b/>
          <w:bCs/>
          <w:iCs/>
        </w:rPr>
        <w:t xml:space="preserve"> She </w:t>
      </w:r>
      <w:r w:rsidR="00BB24F8">
        <w:rPr>
          <w:b/>
          <w:bCs/>
          <w:iCs/>
        </w:rPr>
        <w:t>had been</w:t>
      </w:r>
      <w:r w:rsidR="00D563D6">
        <w:rPr>
          <w:b/>
          <w:bCs/>
          <w:iCs/>
        </w:rPr>
        <w:t xml:space="preserve"> in that position for eleven months</w:t>
      </w:r>
      <w:r w:rsidR="0049400A">
        <w:rPr>
          <w:b/>
          <w:bCs/>
          <w:iCs/>
        </w:rPr>
        <w:t xml:space="preserve"> at the time of the incident</w:t>
      </w:r>
      <w:r w:rsidR="00D563D6">
        <w:rPr>
          <w:b/>
          <w:bCs/>
          <w:iCs/>
        </w:rPr>
        <w:t xml:space="preserve">. </w:t>
      </w:r>
      <w:r w:rsidR="00BB24F8">
        <w:rPr>
          <w:b/>
          <w:bCs/>
          <w:iCs/>
        </w:rPr>
        <w:t xml:space="preserve">Employed as a Registered Nurse in the Child and Adolescent Psychiatric Unit of Austin State Hospital, on or about April 27, 2018, Ms. Taylor left </w:t>
      </w:r>
      <w:r w:rsidR="0049400A">
        <w:rPr>
          <w:b/>
          <w:bCs/>
          <w:iCs/>
        </w:rPr>
        <w:t>the patient (</w:t>
      </w:r>
      <w:r w:rsidR="00BB24F8">
        <w:rPr>
          <w:b/>
          <w:bCs/>
          <w:iCs/>
        </w:rPr>
        <w:t>Patient Medical Record Num</w:t>
      </w:r>
      <w:r w:rsidR="00B8089A">
        <w:rPr>
          <w:b/>
          <w:bCs/>
          <w:iCs/>
        </w:rPr>
        <w:t>b</w:t>
      </w:r>
      <w:r w:rsidR="00BB24F8">
        <w:rPr>
          <w:b/>
          <w:bCs/>
          <w:iCs/>
        </w:rPr>
        <w:t>er 31854</w:t>
      </w:r>
      <w:r w:rsidR="004E40EF">
        <w:rPr>
          <w:b/>
          <w:bCs/>
          <w:iCs/>
        </w:rPr>
        <w:t>1</w:t>
      </w:r>
      <w:r w:rsidR="0049400A">
        <w:rPr>
          <w:b/>
          <w:bCs/>
          <w:iCs/>
        </w:rPr>
        <w:t>)</w:t>
      </w:r>
      <w:r w:rsidR="00BB24F8">
        <w:rPr>
          <w:b/>
          <w:bCs/>
          <w:iCs/>
        </w:rPr>
        <w:t xml:space="preserve"> in a chair restraint for about two hours and fifty-one minutes. That is more than the recommended time of two hours. </w:t>
      </w:r>
      <w:r w:rsidR="00B16846">
        <w:rPr>
          <w:b/>
          <w:bCs/>
          <w:iCs/>
        </w:rPr>
        <w:t xml:space="preserve">Ms. Taylor’s actions could have injured the </w:t>
      </w:r>
      <w:r w:rsidR="00D43F4B">
        <w:rPr>
          <w:b/>
          <w:bCs/>
          <w:iCs/>
        </w:rPr>
        <w:t>patient because the patient could have suffered adverse reactions and/or physical, mental, or emotional harm due to being in the restraint longer than the recommended time. In respo</w:t>
      </w:r>
      <w:r w:rsidR="00B8089A">
        <w:rPr>
          <w:b/>
          <w:bCs/>
          <w:iCs/>
        </w:rPr>
        <w:t>nse to the finding, Ms. Taylor admitted and accepted the fact that she made an error</w:t>
      </w:r>
      <w:r w:rsidR="00CE0434">
        <w:rPr>
          <w:b/>
          <w:bCs/>
          <w:iCs/>
        </w:rPr>
        <w:t xml:space="preserve"> </w:t>
      </w:r>
      <w:r w:rsidR="0049400A">
        <w:rPr>
          <w:b/>
          <w:bCs/>
          <w:iCs/>
        </w:rPr>
        <w:t xml:space="preserve">as </w:t>
      </w:r>
      <w:r w:rsidR="00CE0434">
        <w:rPr>
          <w:b/>
          <w:bCs/>
          <w:iCs/>
        </w:rPr>
        <w:t>sh</w:t>
      </w:r>
      <w:r w:rsidR="00B8089A">
        <w:rPr>
          <w:b/>
          <w:bCs/>
          <w:iCs/>
        </w:rPr>
        <w:t>e</w:t>
      </w:r>
      <w:r w:rsidR="00CE0434">
        <w:rPr>
          <w:b/>
          <w:bCs/>
          <w:iCs/>
        </w:rPr>
        <w:t xml:space="preserve"> kept the</w:t>
      </w:r>
      <w:r w:rsidR="00B8089A">
        <w:rPr>
          <w:b/>
          <w:bCs/>
          <w:iCs/>
        </w:rPr>
        <w:t xml:space="preserve"> patient in a restraint chair for too long. </w:t>
      </w:r>
      <w:r w:rsidR="00A21B6C">
        <w:rPr>
          <w:b/>
          <w:bCs/>
          <w:iCs/>
        </w:rPr>
        <w:t xml:space="preserve">She said she looked at the patient’s progress notes to </w:t>
      </w:r>
      <w:r w:rsidR="00CE0434">
        <w:rPr>
          <w:b/>
          <w:bCs/>
          <w:iCs/>
        </w:rPr>
        <w:t xml:space="preserve">see the start time of the restraint, but she forgot that the </w:t>
      </w:r>
      <w:r w:rsidR="00495072">
        <w:rPr>
          <w:b/>
          <w:bCs/>
          <w:iCs/>
        </w:rPr>
        <w:t>time allowed for restraining a patient is different for those under 18 years of age. At the time, since the incident had happened, she stated she ha</w:t>
      </w:r>
      <w:r w:rsidR="00904A75">
        <w:rPr>
          <w:b/>
          <w:bCs/>
          <w:iCs/>
        </w:rPr>
        <w:t xml:space="preserve">d already </w:t>
      </w:r>
      <w:r w:rsidR="00495072">
        <w:rPr>
          <w:b/>
          <w:bCs/>
          <w:iCs/>
        </w:rPr>
        <w:t xml:space="preserve">attended additional training and obtained additional education. </w:t>
      </w:r>
    </w:p>
    <w:p w14:paraId="2D0C1C5D" w14:textId="77777777" w:rsidR="00445632" w:rsidRDefault="00445632" w:rsidP="0031660D">
      <w:pPr>
        <w:ind w:left="720"/>
      </w:pPr>
    </w:p>
    <w:p w14:paraId="7F149427" w14:textId="77777777" w:rsidR="00C91DE4" w:rsidRDefault="00C91DE4" w:rsidP="00445632">
      <w:pPr>
        <w:rPr>
          <w:i/>
        </w:rPr>
      </w:pPr>
    </w:p>
    <w:p w14:paraId="4EC11FB0" w14:textId="7F51C58C" w:rsidR="00C91DE4" w:rsidRPr="00C91DE4" w:rsidRDefault="00394EDB" w:rsidP="00445632">
      <w:pPr>
        <w:rPr>
          <w:i/>
        </w:rPr>
      </w:pPr>
      <w:r>
        <w:rPr>
          <w:i/>
        </w:rPr>
        <w:t>Use the space below to p</w:t>
      </w:r>
      <w:r w:rsidR="00445632" w:rsidRPr="0031660D">
        <w:rPr>
          <w:i/>
        </w:rPr>
        <w:t xml:space="preserve">rovide </w:t>
      </w:r>
      <w:r w:rsidR="002B257A">
        <w:rPr>
          <w:i/>
        </w:rPr>
        <w:t xml:space="preserve">a description of measures you think </w:t>
      </w:r>
      <w:r w:rsidR="00E75829">
        <w:rPr>
          <w:i/>
        </w:rPr>
        <w:t>c</w:t>
      </w:r>
      <w:r>
        <w:rPr>
          <w:i/>
        </w:rPr>
        <w:t xml:space="preserve">ould have </w:t>
      </w:r>
      <w:r w:rsidR="00731278">
        <w:rPr>
          <w:i/>
        </w:rPr>
        <w:t>pre</w:t>
      </w:r>
      <w:r>
        <w:rPr>
          <w:i/>
        </w:rPr>
        <w:t xml:space="preserve">vented </w:t>
      </w:r>
      <w:r w:rsidR="002B257A">
        <w:rPr>
          <w:i/>
        </w:rPr>
        <w:t xml:space="preserve">any </w:t>
      </w:r>
      <w:r w:rsidR="00445632" w:rsidRPr="0031660D">
        <w:rPr>
          <w:i/>
        </w:rPr>
        <w:t>action</w:t>
      </w:r>
      <w:r>
        <w:rPr>
          <w:i/>
        </w:rPr>
        <w:t xml:space="preserve"> being taken</w:t>
      </w:r>
      <w:r w:rsidR="00445632" w:rsidRPr="0031660D">
        <w:rPr>
          <w:i/>
        </w:rPr>
        <w:t xml:space="preserve"> against the license and/or </w:t>
      </w:r>
      <w:r>
        <w:rPr>
          <w:i/>
        </w:rPr>
        <w:t xml:space="preserve">would have prevented </w:t>
      </w:r>
      <w:r w:rsidR="00445632" w:rsidRPr="0031660D">
        <w:rPr>
          <w:i/>
        </w:rPr>
        <w:t>harm to the patient</w:t>
      </w:r>
      <w:r>
        <w:rPr>
          <w:i/>
        </w:rPr>
        <w:t>, if harm occurred</w:t>
      </w:r>
      <w:r w:rsidR="00445632" w:rsidRPr="0031660D">
        <w:rPr>
          <w:i/>
        </w:rPr>
        <w:t>.</w:t>
      </w:r>
    </w:p>
    <w:p w14:paraId="70F4EDC0" w14:textId="77777777" w:rsidR="00C91DE4" w:rsidRDefault="00C91DE4" w:rsidP="00445632">
      <w:pPr>
        <w:rPr>
          <w:b/>
          <w:bCs/>
          <w:iCs/>
        </w:rPr>
      </w:pPr>
    </w:p>
    <w:p w14:paraId="4775BF8A" w14:textId="095C172E" w:rsidR="00A21B6C" w:rsidRDefault="00A21B6C" w:rsidP="00083AD7">
      <w:pPr>
        <w:ind w:firstLine="720"/>
        <w:rPr>
          <w:b/>
          <w:bCs/>
          <w:iCs/>
        </w:rPr>
      </w:pPr>
      <w:r>
        <w:rPr>
          <w:b/>
          <w:bCs/>
          <w:iCs/>
        </w:rPr>
        <w:t xml:space="preserve">There are various </w:t>
      </w:r>
      <w:r w:rsidR="0074325B">
        <w:rPr>
          <w:b/>
          <w:bCs/>
          <w:iCs/>
        </w:rPr>
        <w:t xml:space="preserve">measures that </w:t>
      </w:r>
      <w:r w:rsidR="00A35D86">
        <w:rPr>
          <w:b/>
          <w:bCs/>
          <w:iCs/>
        </w:rPr>
        <w:t xml:space="preserve">I believe </w:t>
      </w:r>
      <w:r w:rsidR="0074325B">
        <w:rPr>
          <w:b/>
          <w:bCs/>
          <w:iCs/>
        </w:rPr>
        <w:t>could have been taken to prevent</w:t>
      </w:r>
      <w:r>
        <w:rPr>
          <w:b/>
          <w:bCs/>
          <w:iCs/>
        </w:rPr>
        <w:t xml:space="preserve"> remedial education </w:t>
      </w:r>
      <w:r w:rsidR="00B51861">
        <w:rPr>
          <w:b/>
          <w:bCs/>
          <w:iCs/>
        </w:rPr>
        <w:t>and potentially putting the patient at risk for harm</w:t>
      </w:r>
      <w:r>
        <w:rPr>
          <w:b/>
          <w:bCs/>
          <w:iCs/>
        </w:rPr>
        <w:t xml:space="preserve">. </w:t>
      </w:r>
      <w:r w:rsidR="00A4491B">
        <w:rPr>
          <w:b/>
          <w:bCs/>
          <w:iCs/>
        </w:rPr>
        <w:t xml:space="preserve">One measure </w:t>
      </w:r>
      <w:r w:rsidR="0074325B">
        <w:rPr>
          <w:b/>
          <w:bCs/>
          <w:iCs/>
        </w:rPr>
        <w:t>I believe</w:t>
      </w:r>
      <w:r w:rsidR="00A4491B">
        <w:rPr>
          <w:b/>
          <w:bCs/>
          <w:iCs/>
        </w:rPr>
        <w:t xml:space="preserve"> could have been done</w:t>
      </w:r>
      <w:r w:rsidR="00A4491B" w:rsidRPr="00A4491B">
        <w:rPr>
          <w:b/>
          <w:bCs/>
          <w:iCs/>
        </w:rPr>
        <w:t xml:space="preserve"> would have bee</w:t>
      </w:r>
      <w:r w:rsidR="00A4491B">
        <w:rPr>
          <w:b/>
          <w:bCs/>
          <w:iCs/>
        </w:rPr>
        <w:t>n</w:t>
      </w:r>
      <w:r w:rsidR="00A4491B" w:rsidRPr="00A4491B">
        <w:rPr>
          <w:b/>
          <w:bCs/>
          <w:iCs/>
        </w:rPr>
        <w:t xml:space="preserve"> for Ms. Taylor to read, re-read, and/or make sure she properly understood the hospital’s </w:t>
      </w:r>
      <w:r w:rsidR="00A4491B" w:rsidRPr="00A4491B">
        <w:rPr>
          <w:b/>
          <w:bCs/>
          <w:iCs/>
        </w:rPr>
        <w:lastRenderedPageBreak/>
        <w:t>regulations, policies, and procedures for the use of restraints.</w:t>
      </w:r>
      <w:r w:rsidR="00A4491B">
        <w:rPr>
          <w:b/>
          <w:bCs/>
          <w:iCs/>
        </w:rPr>
        <w:t xml:space="preserve"> I believe this </w:t>
      </w:r>
      <w:r w:rsidR="008E5C22">
        <w:rPr>
          <w:b/>
          <w:bCs/>
          <w:iCs/>
        </w:rPr>
        <w:t>because</w:t>
      </w:r>
      <w:r w:rsidR="009E068D">
        <w:rPr>
          <w:b/>
          <w:bCs/>
          <w:iCs/>
        </w:rPr>
        <w:t xml:space="preserve"> it can be easy to overlook information regarding</w:t>
      </w:r>
      <w:r w:rsidR="00A4491B">
        <w:rPr>
          <w:b/>
          <w:bCs/>
          <w:iCs/>
        </w:rPr>
        <w:t xml:space="preserve"> restraints</w:t>
      </w:r>
      <w:r w:rsidR="009E068D">
        <w:rPr>
          <w:b/>
          <w:bCs/>
          <w:iCs/>
        </w:rPr>
        <w:t xml:space="preserve"> as they</w:t>
      </w:r>
      <w:r w:rsidR="00A4491B">
        <w:rPr>
          <w:b/>
          <w:bCs/>
          <w:iCs/>
        </w:rPr>
        <w:t xml:space="preserve"> are</w:t>
      </w:r>
      <w:r w:rsidR="009E068D">
        <w:rPr>
          <w:b/>
          <w:bCs/>
          <w:iCs/>
        </w:rPr>
        <w:t xml:space="preserve"> mainly used when </w:t>
      </w:r>
      <w:r w:rsidR="00A4491B">
        <w:rPr>
          <w:b/>
          <w:bCs/>
          <w:iCs/>
        </w:rPr>
        <w:t>necessary</w:t>
      </w:r>
      <w:r w:rsidR="009E068D">
        <w:rPr>
          <w:b/>
          <w:bCs/>
          <w:iCs/>
        </w:rPr>
        <w:t xml:space="preserve">, </w:t>
      </w:r>
      <w:r w:rsidR="00A4491B">
        <w:rPr>
          <w:b/>
          <w:bCs/>
          <w:iCs/>
        </w:rPr>
        <w:t>as a last resort</w:t>
      </w:r>
      <w:r w:rsidR="009E068D">
        <w:rPr>
          <w:b/>
          <w:bCs/>
          <w:iCs/>
        </w:rPr>
        <w:t xml:space="preserve">, or usually not at all. </w:t>
      </w:r>
      <w:r w:rsidR="00F83E23">
        <w:rPr>
          <w:b/>
          <w:bCs/>
          <w:iCs/>
        </w:rPr>
        <w:t>But</w:t>
      </w:r>
      <w:r w:rsidR="00A4491B">
        <w:rPr>
          <w:b/>
          <w:bCs/>
          <w:iCs/>
        </w:rPr>
        <w:t xml:space="preserve">, because </w:t>
      </w:r>
      <w:r w:rsidR="00083AD7">
        <w:rPr>
          <w:b/>
          <w:bCs/>
          <w:iCs/>
        </w:rPr>
        <w:t>Ms. Taylor</w:t>
      </w:r>
      <w:r w:rsidR="008E5C22">
        <w:rPr>
          <w:b/>
          <w:bCs/>
          <w:iCs/>
        </w:rPr>
        <w:t xml:space="preserve"> was working on </w:t>
      </w:r>
      <w:r w:rsidR="00862B09">
        <w:rPr>
          <w:b/>
          <w:bCs/>
          <w:iCs/>
        </w:rPr>
        <w:t>the</w:t>
      </w:r>
      <w:r w:rsidR="008E5C22">
        <w:rPr>
          <w:b/>
          <w:bCs/>
          <w:iCs/>
        </w:rPr>
        <w:t xml:space="preserve"> Child and </w:t>
      </w:r>
      <w:r w:rsidR="00862B09">
        <w:rPr>
          <w:b/>
          <w:bCs/>
          <w:iCs/>
        </w:rPr>
        <w:t>A</w:t>
      </w:r>
      <w:r w:rsidR="008E5C22">
        <w:rPr>
          <w:b/>
          <w:bCs/>
          <w:iCs/>
        </w:rPr>
        <w:t xml:space="preserve">dolescent </w:t>
      </w:r>
      <w:r w:rsidR="00862B09">
        <w:rPr>
          <w:b/>
          <w:bCs/>
          <w:iCs/>
        </w:rPr>
        <w:t>P</w:t>
      </w:r>
      <w:r w:rsidR="008E5C22">
        <w:rPr>
          <w:b/>
          <w:bCs/>
          <w:iCs/>
        </w:rPr>
        <w:t>sychiatric unit</w:t>
      </w:r>
      <w:r w:rsidR="00F83E23">
        <w:rPr>
          <w:b/>
          <w:bCs/>
          <w:iCs/>
        </w:rPr>
        <w:t>,</w:t>
      </w:r>
      <w:r w:rsidR="00D3792D">
        <w:rPr>
          <w:b/>
          <w:bCs/>
          <w:iCs/>
        </w:rPr>
        <w:t xml:space="preserve"> it should be taken into consideration that the use of restraints on this unit is potentially great</w:t>
      </w:r>
      <w:r w:rsidR="009E068D">
        <w:rPr>
          <w:b/>
          <w:bCs/>
          <w:iCs/>
        </w:rPr>
        <w:t xml:space="preserve">er </w:t>
      </w:r>
      <w:r w:rsidR="00D3792D">
        <w:rPr>
          <w:b/>
          <w:bCs/>
          <w:iCs/>
        </w:rPr>
        <w:t>than others, because</w:t>
      </w:r>
      <w:r w:rsidR="00F83E23">
        <w:rPr>
          <w:b/>
          <w:bCs/>
          <w:iCs/>
        </w:rPr>
        <w:t xml:space="preserve"> r</w:t>
      </w:r>
      <w:r w:rsidR="00CF0DFF">
        <w:rPr>
          <w:b/>
          <w:bCs/>
          <w:iCs/>
        </w:rPr>
        <w:t xml:space="preserve">espectfully, psychiatric patients </w:t>
      </w:r>
      <w:r w:rsidR="009E068D">
        <w:rPr>
          <w:b/>
          <w:bCs/>
          <w:iCs/>
        </w:rPr>
        <w:t xml:space="preserve">could be </w:t>
      </w:r>
      <w:r w:rsidR="00CF0DFF">
        <w:rPr>
          <w:b/>
          <w:bCs/>
          <w:iCs/>
        </w:rPr>
        <w:t>more likely to be in a state of mind to cause injury to themselves or others</w:t>
      </w:r>
      <w:r w:rsidR="00D3792D">
        <w:rPr>
          <w:b/>
          <w:bCs/>
          <w:iCs/>
        </w:rPr>
        <w:t>.</w:t>
      </w:r>
      <w:r w:rsidR="00164B8B">
        <w:rPr>
          <w:b/>
          <w:bCs/>
          <w:iCs/>
        </w:rPr>
        <w:t xml:space="preserve"> Additionally, </w:t>
      </w:r>
      <w:r w:rsidR="0090261F">
        <w:rPr>
          <w:b/>
          <w:bCs/>
          <w:iCs/>
        </w:rPr>
        <w:t xml:space="preserve">she </w:t>
      </w:r>
      <w:r w:rsidR="00164B8B">
        <w:rPr>
          <w:b/>
          <w:bCs/>
          <w:iCs/>
        </w:rPr>
        <w:t>c</w:t>
      </w:r>
      <w:r w:rsidR="0090261F">
        <w:rPr>
          <w:b/>
          <w:bCs/>
          <w:iCs/>
        </w:rPr>
        <w:t>ould have verified if the allowed time for restraints is the same for someone over 18 years of age and for someone under 18 years of age</w:t>
      </w:r>
      <w:r w:rsidR="00164B8B">
        <w:rPr>
          <w:b/>
          <w:bCs/>
          <w:iCs/>
        </w:rPr>
        <w:t xml:space="preserve"> because patient</w:t>
      </w:r>
      <w:r w:rsidR="00E35A51">
        <w:rPr>
          <w:b/>
          <w:bCs/>
          <w:iCs/>
        </w:rPr>
        <w:t xml:space="preserve"> age affects nursing decisions. She could have</w:t>
      </w:r>
      <w:r w:rsidR="0090261F">
        <w:rPr>
          <w:b/>
          <w:bCs/>
          <w:iCs/>
        </w:rPr>
        <w:t xml:space="preserve"> </w:t>
      </w:r>
      <w:r w:rsidR="00E35A51">
        <w:rPr>
          <w:b/>
          <w:bCs/>
          <w:iCs/>
        </w:rPr>
        <w:t xml:space="preserve">done that by </w:t>
      </w:r>
      <w:r w:rsidR="0090261F">
        <w:rPr>
          <w:b/>
          <w:bCs/>
          <w:iCs/>
        </w:rPr>
        <w:t>rea</w:t>
      </w:r>
      <w:r w:rsidR="00E35A51">
        <w:rPr>
          <w:b/>
          <w:bCs/>
          <w:iCs/>
        </w:rPr>
        <w:t>ding</w:t>
      </w:r>
      <w:r w:rsidR="0090261F">
        <w:rPr>
          <w:b/>
          <w:bCs/>
          <w:iCs/>
        </w:rPr>
        <w:t xml:space="preserve"> the procedures, asking a colleague, or searching on a credible internet resource. If she would have done that</w:t>
      </w:r>
      <w:r w:rsidR="00164B8B">
        <w:rPr>
          <w:b/>
          <w:bCs/>
          <w:iCs/>
        </w:rPr>
        <w:t xml:space="preserve"> to take precautions</w:t>
      </w:r>
      <w:r w:rsidR="0090261F">
        <w:rPr>
          <w:b/>
          <w:bCs/>
          <w:iCs/>
        </w:rPr>
        <w:t>, she would have found the time is different</w:t>
      </w:r>
      <w:r w:rsidR="00164B8B">
        <w:rPr>
          <w:b/>
          <w:bCs/>
          <w:iCs/>
        </w:rPr>
        <w:t xml:space="preserve"> and her incident would have been avoided</w:t>
      </w:r>
      <w:r w:rsidR="0090261F">
        <w:rPr>
          <w:b/>
          <w:bCs/>
          <w:iCs/>
        </w:rPr>
        <w:t>.</w:t>
      </w:r>
      <w:r w:rsidR="00164B8B">
        <w:rPr>
          <w:b/>
          <w:bCs/>
          <w:iCs/>
        </w:rPr>
        <w:t xml:space="preserve"> </w:t>
      </w:r>
      <w:r w:rsidR="00C91DE4">
        <w:rPr>
          <w:b/>
          <w:bCs/>
          <w:iCs/>
        </w:rPr>
        <w:t xml:space="preserve">Ms. Taylor also could have been assessing the patient’s progress with the restraint often enough to decide </w:t>
      </w:r>
      <w:r w:rsidR="00667648">
        <w:rPr>
          <w:b/>
          <w:bCs/>
          <w:iCs/>
        </w:rPr>
        <w:t xml:space="preserve">if the patient is well enough to have </w:t>
      </w:r>
      <w:r w:rsidR="00C91DE4">
        <w:rPr>
          <w:b/>
          <w:bCs/>
          <w:iCs/>
        </w:rPr>
        <w:t>the restraint</w:t>
      </w:r>
      <w:r w:rsidR="00667648">
        <w:rPr>
          <w:b/>
          <w:bCs/>
          <w:iCs/>
        </w:rPr>
        <w:t xml:space="preserve"> </w:t>
      </w:r>
      <w:r w:rsidR="00C91DE4">
        <w:rPr>
          <w:b/>
          <w:bCs/>
          <w:iCs/>
        </w:rPr>
        <w:t>removed at an earlier time than the recommended two hours</w:t>
      </w:r>
      <w:r w:rsidR="00083AD7">
        <w:rPr>
          <w:b/>
          <w:bCs/>
          <w:iCs/>
        </w:rPr>
        <w:t>.</w:t>
      </w:r>
      <w:r w:rsidR="00C91DE4">
        <w:rPr>
          <w:b/>
          <w:bCs/>
          <w:iCs/>
        </w:rPr>
        <w:t xml:space="preserve"> </w:t>
      </w:r>
      <w:r w:rsidR="003071F0">
        <w:rPr>
          <w:b/>
          <w:bCs/>
          <w:iCs/>
        </w:rPr>
        <w:t>This would have avoided going over two hours</w:t>
      </w:r>
      <w:r w:rsidR="00667648">
        <w:rPr>
          <w:b/>
          <w:bCs/>
          <w:iCs/>
        </w:rPr>
        <w:t xml:space="preserve"> if the provider agreed the restraint could be removed</w:t>
      </w:r>
      <w:r w:rsidR="00C91DE4">
        <w:rPr>
          <w:b/>
          <w:bCs/>
          <w:iCs/>
        </w:rPr>
        <w:t xml:space="preserve">. </w:t>
      </w:r>
      <w:r w:rsidR="00A73052">
        <w:rPr>
          <w:b/>
          <w:bCs/>
          <w:iCs/>
        </w:rPr>
        <w:t>She also could have looked at the time recommendation on the doctor’s order for the restraint to determine how long it was ordered and compare</w:t>
      </w:r>
      <w:r w:rsidR="003071F0">
        <w:rPr>
          <w:b/>
          <w:bCs/>
          <w:iCs/>
        </w:rPr>
        <w:t xml:space="preserve"> </w:t>
      </w:r>
      <w:r w:rsidR="00A73052">
        <w:rPr>
          <w:b/>
          <w:bCs/>
          <w:iCs/>
        </w:rPr>
        <w:t>it to the time the restraint was placed after looking at the progress notes</w:t>
      </w:r>
      <w:r w:rsidR="003F58A8">
        <w:rPr>
          <w:b/>
          <w:bCs/>
          <w:iCs/>
        </w:rPr>
        <w:t xml:space="preserve"> to follow the doctor’s order. </w:t>
      </w:r>
    </w:p>
    <w:p w14:paraId="15B1FB5E" w14:textId="77777777" w:rsidR="00E35A51" w:rsidRDefault="00E35A51" w:rsidP="00445632">
      <w:pPr>
        <w:rPr>
          <w:b/>
          <w:bCs/>
          <w:iCs/>
        </w:rPr>
      </w:pPr>
    </w:p>
    <w:p w14:paraId="24BCA187" w14:textId="77777777" w:rsidR="00E35A51" w:rsidRDefault="00E35A51" w:rsidP="00445632">
      <w:pPr>
        <w:rPr>
          <w:b/>
          <w:bCs/>
          <w:iCs/>
        </w:rPr>
      </w:pPr>
    </w:p>
    <w:p w14:paraId="50C52DF2" w14:textId="68050C7A" w:rsidR="00E37F76" w:rsidRPr="0031660D" w:rsidRDefault="00E37F76" w:rsidP="00445632">
      <w:pPr>
        <w:rPr>
          <w:i/>
        </w:rPr>
      </w:pPr>
      <w:r>
        <w:rPr>
          <w:i/>
        </w:rPr>
        <w:t>Use the space below to describe what action you think a prudent nurse would take as the first to person to discover the event described,</w:t>
      </w:r>
      <w:r w:rsidR="009758AF">
        <w:rPr>
          <w:i/>
        </w:rPr>
        <w:t xml:space="preserve"> in other words, </w:t>
      </w:r>
      <w:r>
        <w:rPr>
          <w:i/>
        </w:rPr>
        <w:t>you are the one who discovers the patient has been harmed by the nurse</w:t>
      </w:r>
      <w:r w:rsidR="00DF2B33">
        <w:rPr>
          <w:i/>
        </w:rPr>
        <w:t xml:space="preserve"> or you have discovered the impairment or criminal activity</w:t>
      </w:r>
      <w:r>
        <w:rPr>
          <w:i/>
        </w:rPr>
        <w:t xml:space="preserve"> cited in the disciplinary action.</w:t>
      </w:r>
    </w:p>
    <w:p w14:paraId="378071CF" w14:textId="688C61F7" w:rsidR="00445632" w:rsidRDefault="00445632" w:rsidP="003D4387"/>
    <w:p w14:paraId="4EDDEBE7" w14:textId="7FD8E9D1" w:rsidR="00A911DC" w:rsidRDefault="003D4387" w:rsidP="003D4387">
      <w:pPr>
        <w:rPr>
          <w:b/>
          <w:bCs/>
        </w:rPr>
      </w:pPr>
      <w:r>
        <w:rPr>
          <w:b/>
          <w:bCs/>
        </w:rPr>
        <w:tab/>
        <w:t>If I discovered</w:t>
      </w:r>
      <w:r w:rsidR="00043AAE">
        <w:rPr>
          <w:b/>
          <w:bCs/>
        </w:rPr>
        <w:t xml:space="preserve"> Ms. Taylor left</w:t>
      </w:r>
      <w:r>
        <w:rPr>
          <w:b/>
          <w:bCs/>
        </w:rPr>
        <w:t xml:space="preserve"> the patient restrained for too long</w:t>
      </w:r>
      <w:r w:rsidR="00F2243F">
        <w:rPr>
          <w:b/>
          <w:bCs/>
        </w:rPr>
        <w:t xml:space="preserve"> and</w:t>
      </w:r>
      <w:r w:rsidR="001F1A42">
        <w:rPr>
          <w:b/>
          <w:bCs/>
        </w:rPr>
        <w:t xml:space="preserve"> if it has not been done</w:t>
      </w:r>
      <w:r w:rsidR="00043AAE">
        <w:rPr>
          <w:b/>
          <w:bCs/>
        </w:rPr>
        <w:t xml:space="preserve">, </w:t>
      </w:r>
      <w:r>
        <w:rPr>
          <w:b/>
          <w:bCs/>
        </w:rPr>
        <w:t xml:space="preserve">I would immediately </w:t>
      </w:r>
      <w:r w:rsidR="00A137ED">
        <w:rPr>
          <w:b/>
          <w:bCs/>
        </w:rPr>
        <w:t>remove the</w:t>
      </w:r>
      <w:r w:rsidR="00043AAE">
        <w:rPr>
          <w:b/>
          <w:bCs/>
        </w:rPr>
        <w:t xml:space="preserve"> restraint</w:t>
      </w:r>
      <w:r w:rsidR="001F1A42">
        <w:rPr>
          <w:b/>
          <w:bCs/>
        </w:rPr>
        <w:t xml:space="preserve"> </w:t>
      </w:r>
      <w:r w:rsidR="00043AAE">
        <w:rPr>
          <w:b/>
          <w:bCs/>
        </w:rPr>
        <w:t xml:space="preserve">(unless the patient is actively trying to cause harm to themselves or anyone else), </w:t>
      </w:r>
      <w:r w:rsidR="00A137ED">
        <w:rPr>
          <w:b/>
          <w:bCs/>
        </w:rPr>
        <w:t>and asses the patient for injury or harm</w:t>
      </w:r>
      <w:r w:rsidR="00C8028E">
        <w:rPr>
          <w:b/>
          <w:bCs/>
        </w:rPr>
        <w:t xml:space="preserve"> and intervening </w:t>
      </w:r>
      <w:r w:rsidR="00A911DC">
        <w:rPr>
          <w:b/>
          <w:bCs/>
        </w:rPr>
        <w:t>as necessary.</w:t>
      </w:r>
      <w:r w:rsidR="00F2243F">
        <w:rPr>
          <w:b/>
          <w:bCs/>
        </w:rPr>
        <w:t xml:space="preserve">  I would then proceed</w:t>
      </w:r>
      <w:r w:rsidR="00A911DC">
        <w:rPr>
          <w:b/>
          <w:bCs/>
        </w:rPr>
        <w:t xml:space="preserve"> to follow protocol and procedure and </w:t>
      </w:r>
      <w:r w:rsidR="001F1A42">
        <w:rPr>
          <w:b/>
          <w:bCs/>
        </w:rPr>
        <w:t>report</w:t>
      </w:r>
      <w:r w:rsidR="00A911DC">
        <w:rPr>
          <w:b/>
          <w:bCs/>
        </w:rPr>
        <w:t xml:space="preserve"> </w:t>
      </w:r>
      <w:r w:rsidR="001F1A42">
        <w:rPr>
          <w:b/>
          <w:bCs/>
        </w:rPr>
        <w:t>my findings to the charge nurse</w:t>
      </w:r>
      <w:r w:rsidR="00A911DC">
        <w:rPr>
          <w:b/>
          <w:bCs/>
        </w:rPr>
        <w:t>, patient’s physician, and</w:t>
      </w:r>
      <w:r w:rsidR="00F357F6">
        <w:rPr>
          <w:b/>
          <w:bCs/>
        </w:rPr>
        <w:t>/or</w:t>
      </w:r>
      <w:r w:rsidR="00A911DC">
        <w:rPr>
          <w:b/>
          <w:bCs/>
        </w:rPr>
        <w:t xml:space="preserve"> supervisor per protocol</w:t>
      </w:r>
      <w:r w:rsidR="001F1A42">
        <w:rPr>
          <w:b/>
          <w:bCs/>
        </w:rPr>
        <w:t>.</w:t>
      </w:r>
      <w:r w:rsidR="00A911DC">
        <w:rPr>
          <w:b/>
          <w:bCs/>
        </w:rPr>
        <w:t xml:space="preserve"> </w:t>
      </w:r>
    </w:p>
    <w:p w14:paraId="4411C61F" w14:textId="74814E8B" w:rsidR="00F2243F" w:rsidRPr="003D4387" w:rsidRDefault="00F2243F" w:rsidP="003D4387">
      <w:pPr>
        <w:rPr>
          <w:b/>
          <w:bCs/>
        </w:rPr>
      </w:pPr>
      <w:r>
        <w:rPr>
          <w:b/>
          <w:bCs/>
        </w:rPr>
        <w:t xml:space="preserve">  </w:t>
      </w:r>
    </w:p>
    <w:sectPr w:rsidR="00F2243F" w:rsidRPr="003D4387" w:rsidSect="003166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632"/>
    <w:rsid w:val="00001721"/>
    <w:rsid w:val="000253D2"/>
    <w:rsid w:val="00025683"/>
    <w:rsid w:val="00043AAE"/>
    <w:rsid w:val="00044F6C"/>
    <w:rsid w:val="00046A83"/>
    <w:rsid w:val="0006412C"/>
    <w:rsid w:val="00083AD7"/>
    <w:rsid w:val="00093B3F"/>
    <w:rsid w:val="000B63EA"/>
    <w:rsid w:val="000D64CE"/>
    <w:rsid w:val="00104D71"/>
    <w:rsid w:val="001105FB"/>
    <w:rsid w:val="00120C8F"/>
    <w:rsid w:val="00121313"/>
    <w:rsid w:val="00131B63"/>
    <w:rsid w:val="00164B8B"/>
    <w:rsid w:val="00172B7B"/>
    <w:rsid w:val="0018741F"/>
    <w:rsid w:val="001A71DB"/>
    <w:rsid w:val="001B3CC5"/>
    <w:rsid w:val="001B683B"/>
    <w:rsid w:val="001F1A42"/>
    <w:rsid w:val="00205D10"/>
    <w:rsid w:val="0024382F"/>
    <w:rsid w:val="00243CE6"/>
    <w:rsid w:val="00253CBC"/>
    <w:rsid w:val="00261B12"/>
    <w:rsid w:val="00267412"/>
    <w:rsid w:val="002919D0"/>
    <w:rsid w:val="002940A7"/>
    <w:rsid w:val="002B24BB"/>
    <w:rsid w:val="002B257A"/>
    <w:rsid w:val="002B4EE4"/>
    <w:rsid w:val="002B5109"/>
    <w:rsid w:val="003071F0"/>
    <w:rsid w:val="0031660D"/>
    <w:rsid w:val="00322313"/>
    <w:rsid w:val="00324518"/>
    <w:rsid w:val="00324E34"/>
    <w:rsid w:val="00327B46"/>
    <w:rsid w:val="00337229"/>
    <w:rsid w:val="003467D6"/>
    <w:rsid w:val="0034764E"/>
    <w:rsid w:val="00377BA4"/>
    <w:rsid w:val="00394EDB"/>
    <w:rsid w:val="003A2046"/>
    <w:rsid w:val="003A2CD8"/>
    <w:rsid w:val="003B07E1"/>
    <w:rsid w:val="003D2883"/>
    <w:rsid w:val="003D4387"/>
    <w:rsid w:val="003D4B73"/>
    <w:rsid w:val="003F58A8"/>
    <w:rsid w:val="00406E64"/>
    <w:rsid w:val="00441F29"/>
    <w:rsid w:val="00445632"/>
    <w:rsid w:val="00460F8F"/>
    <w:rsid w:val="00476102"/>
    <w:rsid w:val="0049400A"/>
    <w:rsid w:val="0049505C"/>
    <w:rsid w:val="00495072"/>
    <w:rsid w:val="004A5484"/>
    <w:rsid w:val="004C5D05"/>
    <w:rsid w:val="004C72C2"/>
    <w:rsid w:val="004D5683"/>
    <w:rsid w:val="004E40EF"/>
    <w:rsid w:val="004F7A6F"/>
    <w:rsid w:val="0050431A"/>
    <w:rsid w:val="00552907"/>
    <w:rsid w:val="00554A73"/>
    <w:rsid w:val="0055568F"/>
    <w:rsid w:val="0058717E"/>
    <w:rsid w:val="005914BE"/>
    <w:rsid w:val="00597BC3"/>
    <w:rsid w:val="005B4A95"/>
    <w:rsid w:val="005C0854"/>
    <w:rsid w:val="005C311C"/>
    <w:rsid w:val="005C431D"/>
    <w:rsid w:val="005C4B00"/>
    <w:rsid w:val="005D492C"/>
    <w:rsid w:val="005E14FC"/>
    <w:rsid w:val="005E79B6"/>
    <w:rsid w:val="0060067A"/>
    <w:rsid w:val="00622F04"/>
    <w:rsid w:val="0064420A"/>
    <w:rsid w:val="00667648"/>
    <w:rsid w:val="006A23BD"/>
    <w:rsid w:val="006A40E7"/>
    <w:rsid w:val="006A691A"/>
    <w:rsid w:val="006C0BA0"/>
    <w:rsid w:val="006C7411"/>
    <w:rsid w:val="006D6EF8"/>
    <w:rsid w:val="007116B7"/>
    <w:rsid w:val="00721961"/>
    <w:rsid w:val="00721DFF"/>
    <w:rsid w:val="00721E27"/>
    <w:rsid w:val="00724D1A"/>
    <w:rsid w:val="00725CE9"/>
    <w:rsid w:val="00731278"/>
    <w:rsid w:val="007316E9"/>
    <w:rsid w:val="00742A33"/>
    <w:rsid w:val="0074325B"/>
    <w:rsid w:val="0074332C"/>
    <w:rsid w:val="00747553"/>
    <w:rsid w:val="00760CE5"/>
    <w:rsid w:val="00771444"/>
    <w:rsid w:val="0077388D"/>
    <w:rsid w:val="0078189C"/>
    <w:rsid w:val="007A333B"/>
    <w:rsid w:val="007C57FF"/>
    <w:rsid w:val="007C6468"/>
    <w:rsid w:val="007D33EB"/>
    <w:rsid w:val="007E23D6"/>
    <w:rsid w:val="00805238"/>
    <w:rsid w:val="00810264"/>
    <w:rsid w:val="008143CF"/>
    <w:rsid w:val="008143FE"/>
    <w:rsid w:val="00861066"/>
    <w:rsid w:val="00862B09"/>
    <w:rsid w:val="00874570"/>
    <w:rsid w:val="008746C2"/>
    <w:rsid w:val="00887D81"/>
    <w:rsid w:val="008D59C7"/>
    <w:rsid w:val="008E1674"/>
    <w:rsid w:val="008E4073"/>
    <w:rsid w:val="008E5C22"/>
    <w:rsid w:val="008E5FEB"/>
    <w:rsid w:val="008F35D7"/>
    <w:rsid w:val="0090261F"/>
    <w:rsid w:val="0090367E"/>
    <w:rsid w:val="00904A75"/>
    <w:rsid w:val="00931461"/>
    <w:rsid w:val="00934799"/>
    <w:rsid w:val="009635CD"/>
    <w:rsid w:val="00964065"/>
    <w:rsid w:val="0096668D"/>
    <w:rsid w:val="009671F3"/>
    <w:rsid w:val="009758AF"/>
    <w:rsid w:val="00980BF2"/>
    <w:rsid w:val="009B1BF1"/>
    <w:rsid w:val="009C31DE"/>
    <w:rsid w:val="009E068D"/>
    <w:rsid w:val="00A00012"/>
    <w:rsid w:val="00A137ED"/>
    <w:rsid w:val="00A1562F"/>
    <w:rsid w:val="00A170BB"/>
    <w:rsid w:val="00A21B6C"/>
    <w:rsid w:val="00A269FE"/>
    <w:rsid w:val="00A338BD"/>
    <w:rsid w:val="00A33910"/>
    <w:rsid w:val="00A35D86"/>
    <w:rsid w:val="00A4491B"/>
    <w:rsid w:val="00A53C89"/>
    <w:rsid w:val="00A73052"/>
    <w:rsid w:val="00A8412E"/>
    <w:rsid w:val="00A847D4"/>
    <w:rsid w:val="00A911DC"/>
    <w:rsid w:val="00A956D7"/>
    <w:rsid w:val="00AA68BF"/>
    <w:rsid w:val="00AA6BA3"/>
    <w:rsid w:val="00AA7777"/>
    <w:rsid w:val="00AB6F5F"/>
    <w:rsid w:val="00AE1032"/>
    <w:rsid w:val="00B143CC"/>
    <w:rsid w:val="00B16846"/>
    <w:rsid w:val="00B2598E"/>
    <w:rsid w:val="00B51861"/>
    <w:rsid w:val="00B52D69"/>
    <w:rsid w:val="00B547CC"/>
    <w:rsid w:val="00B71ED5"/>
    <w:rsid w:val="00B74CDB"/>
    <w:rsid w:val="00B8089A"/>
    <w:rsid w:val="00B849D0"/>
    <w:rsid w:val="00B94EC7"/>
    <w:rsid w:val="00BA7CCF"/>
    <w:rsid w:val="00BB24F8"/>
    <w:rsid w:val="00BD04A3"/>
    <w:rsid w:val="00BE6DDA"/>
    <w:rsid w:val="00C233B3"/>
    <w:rsid w:val="00C269A7"/>
    <w:rsid w:val="00C33628"/>
    <w:rsid w:val="00C51962"/>
    <w:rsid w:val="00C52462"/>
    <w:rsid w:val="00C52FCC"/>
    <w:rsid w:val="00C8028E"/>
    <w:rsid w:val="00C82ACF"/>
    <w:rsid w:val="00C86AF3"/>
    <w:rsid w:val="00C91DE4"/>
    <w:rsid w:val="00CA1B55"/>
    <w:rsid w:val="00CE0434"/>
    <w:rsid w:val="00CF0DFF"/>
    <w:rsid w:val="00CF30FA"/>
    <w:rsid w:val="00CF4A11"/>
    <w:rsid w:val="00D0145C"/>
    <w:rsid w:val="00D3792D"/>
    <w:rsid w:val="00D43F4B"/>
    <w:rsid w:val="00D563D6"/>
    <w:rsid w:val="00D70C27"/>
    <w:rsid w:val="00D71C3D"/>
    <w:rsid w:val="00D96C86"/>
    <w:rsid w:val="00DA0636"/>
    <w:rsid w:val="00DA663F"/>
    <w:rsid w:val="00DE32F5"/>
    <w:rsid w:val="00DF2B33"/>
    <w:rsid w:val="00DF2DA0"/>
    <w:rsid w:val="00E07035"/>
    <w:rsid w:val="00E157FD"/>
    <w:rsid w:val="00E168B8"/>
    <w:rsid w:val="00E35A51"/>
    <w:rsid w:val="00E37F76"/>
    <w:rsid w:val="00E479B2"/>
    <w:rsid w:val="00E61713"/>
    <w:rsid w:val="00E64B2B"/>
    <w:rsid w:val="00E745DE"/>
    <w:rsid w:val="00E74CA8"/>
    <w:rsid w:val="00E75829"/>
    <w:rsid w:val="00EC21D1"/>
    <w:rsid w:val="00EF28B1"/>
    <w:rsid w:val="00F12DA9"/>
    <w:rsid w:val="00F20FD1"/>
    <w:rsid w:val="00F2243F"/>
    <w:rsid w:val="00F357F6"/>
    <w:rsid w:val="00F40671"/>
    <w:rsid w:val="00F663FE"/>
    <w:rsid w:val="00F66EBD"/>
    <w:rsid w:val="00F83E23"/>
    <w:rsid w:val="00F935BC"/>
    <w:rsid w:val="00FA46BD"/>
    <w:rsid w:val="00FA4C21"/>
    <w:rsid w:val="00FA6112"/>
    <w:rsid w:val="00FC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5FAA0"/>
  <w15:docId w15:val="{A7163E96-F699-4527-8408-F9E8DA93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Hilton</dc:creator>
  <cp:lastModifiedBy>Rodriguez, Kayla (2446)</cp:lastModifiedBy>
  <cp:revision>25</cp:revision>
  <dcterms:created xsi:type="dcterms:W3CDTF">2018-09-19T18:25:00Z</dcterms:created>
  <dcterms:modified xsi:type="dcterms:W3CDTF">2020-12-07T01:06:00Z</dcterms:modified>
</cp:coreProperties>
</file>